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435EE" w14:textId="367E3A56" w:rsidR="00A8296C" w:rsidRDefault="00AD68FB" w:rsidP="00A8296C">
      <w:pPr>
        <w:rPr>
          <w:b/>
          <w:sz w:val="52"/>
          <w:szCs w:val="52"/>
          <w:u w:val="single"/>
          <w:lang w:val="fr-CH"/>
        </w:rPr>
      </w:pPr>
      <w:r>
        <w:rPr>
          <w:b/>
          <w:sz w:val="52"/>
          <w:szCs w:val="52"/>
          <w:u w:val="single"/>
          <w:lang w:val="fr-CH"/>
        </w:rPr>
        <w:t xml:space="preserve">Questions cours </w:t>
      </w:r>
      <w:r w:rsidR="00F64213">
        <w:rPr>
          <w:b/>
          <w:sz w:val="52"/>
          <w:szCs w:val="52"/>
          <w:u w:val="single"/>
          <w:lang w:val="fr-CH"/>
        </w:rPr>
        <w:t>30</w:t>
      </w:r>
      <w:r>
        <w:rPr>
          <w:b/>
          <w:sz w:val="52"/>
          <w:szCs w:val="52"/>
          <w:u w:val="single"/>
          <w:lang w:val="fr-CH"/>
        </w:rPr>
        <w:t>.</w:t>
      </w:r>
      <w:r w:rsidR="00AD3558">
        <w:rPr>
          <w:b/>
          <w:sz w:val="52"/>
          <w:szCs w:val="52"/>
          <w:u w:val="single"/>
          <w:lang w:val="fr-CH"/>
        </w:rPr>
        <w:t>1</w:t>
      </w:r>
      <w:r w:rsidR="00630643">
        <w:rPr>
          <w:b/>
          <w:sz w:val="52"/>
          <w:szCs w:val="52"/>
          <w:u w:val="single"/>
          <w:lang w:val="fr-CH"/>
        </w:rPr>
        <w:t>1</w:t>
      </w:r>
      <w:r>
        <w:rPr>
          <w:b/>
          <w:sz w:val="52"/>
          <w:szCs w:val="52"/>
          <w:u w:val="single"/>
          <w:lang w:val="fr-CH"/>
        </w:rPr>
        <w:t xml:space="preserve"> classe 2</w:t>
      </w:r>
      <w:r w:rsidR="00F64213">
        <w:rPr>
          <w:b/>
          <w:sz w:val="52"/>
          <w:szCs w:val="52"/>
          <w:u w:val="single"/>
          <w:lang w:val="fr-CH"/>
        </w:rPr>
        <w:t>E</w:t>
      </w:r>
    </w:p>
    <w:p w14:paraId="2DB435EF" w14:textId="77777777" w:rsidR="00A8296C" w:rsidRDefault="00A8296C" w:rsidP="00A8296C">
      <w:pPr>
        <w:rPr>
          <w:b/>
          <w:sz w:val="52"/>
          <w:szCs w:val="52"/>
          <w:u w:val="single"/>
          <w:lang w:val="fr-CH"/>
        </w:rPr>
      </w:pPr>
    </w:p>
    <w:p w14:paraId="31F7473C" w14:textId="77777777" w:rsidR="00CB42FA" w:rsidRPr="00766169" w:rsidRDefault="00CB42FA" w:rsidP="00CB42FA">
      <w:pPr>
        <w:pStyle w:val="Sansinterligne"/>
        <w:jc w:val="both"/>
        <w:rPr>
          <w:rFonts w:ascii="Times New Roman" w:hAnsi="Times New Roman" w:cs="Times New Roman"/>
          <w:sz w:val="32"/>
          <w:szCs w:val="32"/>
        </w:rPr>
      </w:pPr>
      <w:r w:rsidRPr="00766169">
        <w:rPr>
          <w:rFonts w:ascii="Times New Roman" w:hAnsi="Times New Roman" w:cs="Times New Roman"/>
          <w:sz w:val="32"/>
          <w:szCs w:val="32"/>
        </w:rPr>
        <w:t>1.-</w:t>
      </w:r>
      <w:r w:rsidRPr="00766169">
        <w:rPr>
          <w:rFonts w:ascii="Times New Roman" w:hAnsi="Times New Roman" w:cs="Times New Roman"/>
          <w:sz w:val="32"/>
          <w:szCs w:val="32"/>
        </w:rPr>
        <w:tab/>
        <w:t xml:space="preserve">Nommer les lieux où se déroule la destruction des globules rouges </w:t>
      </w:r>
      <w:r w:rsidRPr="00766169">
        <w:rPr>
          <w:rFonts w:ascii="Times New Roman" w:hAnsi="Times New Roman" w:cs="Times New Roman"/>
          <w:sz w:val="32"/>
          <w:szCs w:val="32"/>
        </w:rPr>
        <w:tab/>
        <w:t>dans le corps humain.</w:t>
      </w:r>
    </w:p>
    <w:p w14:paraId="7674985E" w14:textId="77777777" w:rsidR="00CB42FA" w:rsidRPr="00766169" w:rsidRDefault="00CB42FA" w:rsidP="00CB42FA">
      <w:pPr>
        <w:pStyle w:val="Sansinterligne"/>
        <w:jc w:val="both"/>
        <w:rPr>
          <w:rFonts w:ascii="Times New Roman" w:hAnsi="Times New Roman" w:cs="Times New Roman"/>
          <w:sz w:val="32"/>
          <w:szCs w:val="32"/>
        </w:rPr>
      </w:pPr>
    </w:p>
    <w:p w14:paraId="72064A9A" w14:textId="77777777" w:rsidR="00CB42FA" w:rsidRPr="00766169" w:rsidRDefault="00CB42FA" w:rsidP="00CB42FA">
      <w:pPr>
        <w:pStyle w:val="Sansinterligne"/>
        <w:jc w:val="both"/>
        <w:rPr>
          <w:rFonts w:ascii="Times New Roman" w:hAnsi="Times New Roman" w:cs="Times New Roman"/>
          <w:sz w:val="32"/>
          <w:szCs w:val="32"/>
        </w:rPr>
      </w:pPr>
      <w:r w:rsidRPr="00766169">
        <w:rPr>
          <w:rFonts w:ascii="Times New Roman" w:hAnsi="Times New Roman" w:cs="Times New Roman"/>
          <w:sz w:val="32"/>
          <w:szCs w:val="32"/>
        </w:rPr>
        <w:t>2.-</w:t>
      </w:r>
      <w:r w:rsidRPr="00766169">
        <w:rPr>
          <w:rFonts w:ascii="Times New Roman" w:hAnsi="Times New Roman" w:cs="Times New Roman"/>
          <w:sz w:val="32"/>
          <w:szCs w:val="32"/>
        </w:rPr>
        <w:tab/>
        <w:t>a) Nommer la cellule qui intervient dans cette destruction.</w:t>
      </w:r>
    </w:p>
    <w:p w14:paraId="7668EAE8" w14:textId="77777777" w:rsidR="00CB42FA" w:rsidRPr="00766169" w:rsidRDefault="00CB42FA" w:rsidP="00CB42FA">
      <w:pPr>
        <w:tabs>
          <w:tab w:val="left" w:pos="360"/>
        </w:tabs>
        <w:jc w:val="both"/>
        <w:rPr>
          <w:sz w:val="32"/>
          <w:szCs w:val="32"/>
          <w:lang w:val="fr-CH"/>
        </w:rPr>
      </w:pPr>
      <w:r w:rsidRPr="00766169">
        <w:rPr>
          <w:sz w:val="32"/>
          <w:szCs w:val="32"/>
          <w:lang w:val="fr-CH"/>
        </w:rPr>
        <w:tab/>
      </w:r>
      <w:r w:rsidRPr="00766169">
        <w:rPr>
          <w:sz w:val="32"/>
          <w:szCs w:val="32"/>
          <w:lang w:val="fr-CH"/>
        </w:rPr>
        <w:tab/>
        <w:t>b) Quelle est la première étape effectuée par cette cellule ?</w:t>
      </w:r>
    </w:p>
    <w:p w14:paraId="3208B4F4" w14:textId="77777777" w:rsidR="00CB42FA" w:rsidRPr="00766169" w:rsidRDefault="00CB42FA" w:rsidP="00CB42FA">
      <w:pPr>
        <w:tabs>
          <w:tab w:val="left" w:pos="360"/>
        </w:tabs>
        <w:jc w:val="both"/>
        <w:rPr>
          <w:sz w:val="32"/>
          <w:szCs w:val="32"/>
          <w:lang w:val="fr-CH"/>
        </w:rPr>
      </w:pPr>
    </w:p>
    <w:p w14:paraId="1312B30F" w14:textId="77777777" w:rsidR="00CB42FA" w:rsidRPr="00766169" w:rsidRDefault="00CB42FA" w:rsidP="00CB42FA">
      <w:pPr>
        <w:tabs>
          <w:tab w:val="left" w:pos="360"/>
        </w:tabs>
        <w:jc w:val="both"/>
        <w:rPr>
          <w:sz w:val="32"/>
          <w:szCs w:val="32"/>
          <w:lang w:val="fr-CH"/>
        </w:rPr>
      </w:pPr>
      <w:r w:rsidRPr="00766169">
        <w:rPr>
          <w:sz w:val="32"/>
          <w:szCs w:val="32"/>
          <w:lang w:val="fr-CH"/>
        </w:rPr>
        <w:t>3.-</w:t>
      </w:r>
      <w:r w:rsidRPr="00766169">
        <w:rPr>
          <w:sz w:val="32"/>
          <w:szCs w:val="32"/>
          <w:lang w:val="fr-CH"/>
        </w:rPr>
        <w:tab/>
      </w:r>
      <w:r w:rsidRPr="00766169">
        <w:rPr>
          <w:sz w:val="32"/>
          <w:szCs w:val="32"/>
          <w:lang w:val="fr-CH"/>
        </w:rPr>
        <w:tab/>
        <w:t>Nommer les composants de l’hémoglobine et donner leur nombre.</w:t>
      </w:r>
    </w:p>
    <w:p w14:paraId="4F6C05B0" w14:textId="77777777" w:rsidR="00CB42FA" w:rsidRPr="00766169" w:rsidRDefault="00CB42FA" w:rsidP="00CB42FA">
      <w:pPr>
        <w:tabs>
          <w:tab w:val="left" w:pos="360"/>
        </w:tabs>
        <w:jc w:val="both"/>
        <w:rPr>
          <w:sz w:val="32"/>
          <w:szCs w:val="32"/>
          <w:lang w:val="fr-CH"/>
        </w:rPr>
      </w:pPr>
    </w:p>
    <w:p w14:paraId="7E231676" w14:textId="77777777" w:rsidR="00CB42FA" w:rsidRPr="00766169" w:rsidRDefault="00CB42FA" w:rsidP="00CB42FA">
      <w:pPr>
        <w:tabs>
          <w:tab w:val="left" w:pos="360"/>
        </w:tabs>
        <w:ind w:left="708" w:hanging="708"/>
        <w:jc w:val="both"/>
        <w:rPr>
          <w:sz w:val="32"/>
          <w:szCs w:val="32"/>
          <w:lang w:val="fr-CH"/>
        </w:rPr>
      </w:pPr>
      <w:r w:rsidRPr="00766169">
        <w:rPr>
          <w:sz w:val="32"/>
          <w:szCs w:val="32"/>
          <w:lang w:val="fr-CH"/>
        </w:rPr>
        <w:t>4.-</w:t>
      </w:r>
      <w:r w:rsidRPr="00766169">
        <w:rPr>
          <w:sz w:val="32"/>
          <w:szCs w:val="32"/>
          <w:lang w:val="fr-CH"/>
        </w:rPr>
        <w:tab/>
      </w:r>
      <w:r w:rsidRPr="00766169">
        <w:rPr>
          <w:sz w:val="32"/>
          <w:szCs w:val="32"/>
          <w:lang w:val="fr-CH"/>
        </w:rPr>
        <w:tab/>
        <w:t>a) Quel est le devenir des acides aminés issus de la destruction de l’hémoglobine ?</w:t>
      </w:r>
    </w:p>
    <w:p w14:paraId="2321B1CB" w14:textId="77777777" w:rsidR="00CB42FA" w:rsidRPr="00766169" w:rsidRDefault="00CB42FA" w:rsidP="00CB42FA">
      <w:pPr>
        <w:tabs>
          <w:tab w:val="left" w:pos="360"/>
        </w:tabs>
        <w:ind w:left="708" w:hanging="708"/>
        <w:jc w:val="both"/>
        <w:rPr>
          <w:sz w:val="32"/>
          <w:szCs w:val="32"/>
          <w:lang w:val="fr-CH"/>
        </w:rPr>
      </w:pPr>
      <w:r w:rsidRPr="00766169">
        <w:rPr>
          <w:sz w:val="32"/>
          <w:szCs w:val="32"/>
          <w:lang w:val="fr-CH"/>
        </w:rPr>
        <w:tab/>
      </w:r>
      <w:r w:rsidRPr="00766169">
        <w:rPr>
          <w:sz w:val="32"/>
          <w:szCs w:val="32"/>
          <w:lang w:val="fr-CH"/>
        </w:rPr>
        <w:tab/>
        <w:t>b) Quel est le devenir du fer issu de la destruction de l’hémoglobine ?</w:t>
      </w:r>
    </w:p>
    <w:p w14:paraId="5EAE7536" w14:textId="77777777" w:rsidR="00CB42FA" w:rsidRPr="00766169" w:rsidRDefault="00CB42FA" w:rsidP="00CB42FA">
      <w:pPr>
        <w:tabs>
          <w:tab w:val="left" w:pos="360"/>
        </w:tabs>
        <w:ind w:left="708" w:hanging="708"/>
        <w:jc w:val="both"/>
        <w:rPr>
          <w:sz w:val="32"/>
          <w:szCs w:val="32"/>
          <w:lang w:val="fr-CH"/>
        </w:rPr>
      </w:pPr>
    </w:p>
    <w:p w14:paraId="65D388DC" w14:textId="77777777" w:rsidR="00CB42FA" w:rsidRPr="00766169" w:rsidRDefault="00CB42FA" w:rsidP="00CB42FA">
      <w:pPr>
        <w:tabs>
          <w:tab w:val="left" w:pos="360"/>
        </w:tabs>
        <w:ind w:left="708" w:hanging="708"/>
        <w:jc w:val="both"/>
        <w:rPr>
          <w:sz w:val="32"/>
          <w:szCs w:val="32"/>
          <w:lang w:val="fr-CH"/>
        </w:rPr>
      </w:pPr>
      <w:r w:rsidRPr="00766169">
        <w:rPr>
          <w:sz w:val="32"/>
          <w:szCs w:val="32"/>
          <w:lang w:val="fr-CH"/>
        </w:rPr>
        <w:t>5.-</w:t>
      </w:r>
      <w:r w:rsidRPr="00766169">
        <w:rPr>
          <w:sz w:val="32"/>
          <w:szCs w:val="32"/>
          <w:lang w:val="fr-CH"/>
        </w:rPr>
        <w:tab/>
      </w:r>
      <w:r w:rsidRPr="00766169">
        <w:rPr>
          <w:sz w:val="32"/>
          <w:szCs w:val="32"/>
          <w:lang w:val="fr-CH"/>
        </w:rPr>
        <w:tab/>
        <w:t>D’où provient la bilirubine</w:t>
      </w:r>
      <w:r>
        <w:rPr>
          <w:sz w:val="32"/>
          <w:szCs w:val="32"/>
          <w:lang w:val="fr-CH"/>
        </w:rPr>
        <w:t xml:space="preserve"> et comment est-elle éliminée</w:t>
      </w:r>
      <w:r w:rsidRPr="00766169">
        <w:rPr>
          <w:sz w:val="32"/>
          <w:szCs w:val="32"/>
          <w:lang w:val="fr-CH"/>
        </w:rPr>
        <w:t> ?</w:t>
      </w:r>
    </w:p>
    <w:p w14:paraId="02756AD4" w14:textId="77777777" w:rsidR="00B26CAB" w:rsidRDefault="00B26CAB" w:rsidP="00B26CAB">
      <w:pPr>
        <w:tabs>
          <w:tab w:val="left" w:pos="360"/>
        </w:tabs>
        <w:jc w:val="both"/>
        <w:rPr>
          <w:sz w:val="32"/>
          <w:szCs w:val="32"/>
          <w:lang w:val="fr-CH"/>
        </w:rPr>
      </w:pPr>
    </w:p>
    <w:p w14:paraId="30270635" w14:textId="77777777" w:rsidR="00795110" w:rsidRPr="005A2ACF" w:rsidRDefault="00795110" w:rsidP="00C427CD">
      <w:pPr>
        <w:jc w:val="both"/>
        <w:rPr>
          <w:i/>
          <w:iCs/>
          <w:sz w:val="22"/>
          <w:szCs w:val="22"/>
          <w:lang w:val="fr-CH"/>
        </w:rPr>
      </w:pPr>
    </w:p>
    <w:p w14:paraId="5154BB9C" w14:textId="77777777" w:rsidR="00795110" w:rsidRDefault="00795110" w:rsidP="00795110">
      <w:pPr>
        <w:ind w:left="1056"/>
        <w:jc w:val="both"/>
        <w:rPr>
          <w:i/>
          <w:iCs/>
          <w:sz w:val="22"/>
          <w:szCs w:val="22"/>
          <w:lang w:val="fr-CH"/>
        </w:rPr>
      </w:pPr>
    </w:p>
    <w:p w14:paraId="4E3A264B" w14:textId="77777777" w:rsidR="008E5C09" w:rsidRPr="00795110" w:rsidRDefault="008E5C09" w:rsidP="00C85428">
      <w:pPr>
        <w:rPr>
          <w:sz w:val="32"/>
          <w:szCs w:val="32"/>
          <w:lang w:val="fr-CH"/>
        </w:rPr>
      </w:pPr>
    </w:p>
    <w:p w14:paraId="50A4A0F4" w14:textId="77777777" w:rsidR="00654C2F" w:rsidRDefault="00654C2F" w:rsidP="00DD03C4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</w:p>
    <w:p w14:paraId="6BB97ECB" w14:textId="77777777" w:rsidR="006773ED" w:rsidRDefault="006773ED" w:rsidP="00A8296C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</w:p>
    <w:p w14:paraId="2DB435FD" w14:textId="77777777" w:rsidR="009137A2" w:rsidRDefault="009137A2" w:rsidP="00A8296C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</w:p>
    <w:sectPr w:rsidR="009137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96C"/>
    <w:rsid w:val="00005883"/>
    <w:rsid w:val="0001325F"/>
    <w:rsid w:val="00025F5B"/>
    <w:rsid w:val="001666BD"/>
    <w:rsid w:val="001B0D94"/>
    <w:rsid w:val="001C6A58"/>
    <w:rsid w:val="002162E0"/>
    <w:rsid w:val="002227CE"/>
    <w:rsid w:val="00231F1D"/>
    <w:rsid w:val="00252889"/>
    <w:rsid w:val="0028360B"/>
    <w:rsid w:val="002A0C87"/>
    <w:rsid w:val="002C2A65"/>
    <w:rsid w:val="00307CEB"/>
    <w:rsid w:val="00393176"/>
    <w:rsid w:val="003B2C99"/>
    <w:rsid w:val="004A74DD"/>
    <w:rsid w:val="004C6C74"/>
    <w:rsid w:val="004D69CC"/>
    <w:rsid w:val="004E74AF"/>
    <w:rsid w:val="00523A19"/>
    <w:rsid w:val="00527BA1"/>
    <w:rsid w:val="0056502D"/>
    <w:rsid w:val="005A2ACF"/>
    <w:rsid w:val="00630643"/>
    <w:rsid w:val="00654C2F"/>
    <w:rsid w:val="006773ED"/>
    <w:rsid w:val="006F0B8D"/>
    <w:rsid w:val="00772021"/>
    <w:rsid w:val="00795110"/>
    <w:rsid w:val="007D79E0"/>
    <w:rsid w:val="007E0BD7"/>
    <w:rsid w:val="008861EF"/>
    <w:rsid w:val="008D3441"/>
    <w:rsid w:val="008E5C09"/>
    <w:rsid w:val="00910095"/>
    <w:rsid w:val="00910C4F"/>
    <w:rsid w:val="009137A2"/>
    <w:rsid w:val="00924852"/>
    <w:rsid w:val="009452A3"/>
    <w:rsid w:val="009E4E8E"/>
    <w:rsid w:val="00A11C11"/>
    <w:rsid w:val="00A26080"/>
    <w:rsid w:val="00A8296C"/>
    <w:rsid w:val="00AD3558"/>
    <w:rsid w:val="00AD68FB"/>
    <w:rsid w:val="00B26CAB"/>
    <w:rsid w:val="00B64E00"/>
    <w:rsid w:val="00B90FBA"/>
    <w:rsid w:val="00BB3AB9"/>
    <w:rsid w:val="00BC359D"/>
    <w:rsid w:val="00C427CD"/>
    <w:rsid w:val="00C6606D"/>
    <w:rsid w:val="00C85428"/>
    <w:rsid w:val="00CB42FA"/>
    <w:rsid w:val="00D229D0"/>
    <w:rsid w:val="00D5758A"/>
    <w:rsid w:val="00D70324"/>
    <w:rsid w:val="00DB23A7"/>
    <w:rsid w:val="00DD03C4"/>
    <w:rsid w:val="00E867E2"/>
    <w:rsid w:val="00E9799F"/>
    <w:rsid w:val="00EA2685"/>
    <w:rsid w:val="00ED67B1"/>
    <w:rsid w:val="00F104D5"/>
    <w:rsid w:val="00F35A2C"/>
    <w:rsid w:val="00F43E99"/>
    <w:rsid w:val="00F47AD6"/>
    <w:rsid w:val="00F534CD"/>
    <w:rsid w:val="00F64213"/>
    <w:rsid w:val="00FA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435EE"/>
  <w15:docId w15:val="{A6ECAC04-9755-4018-84A6-74E4C0ADF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6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2ACF"/>
    <w:pPr>
      <w:spacing w:before="100" w:beforeAutospacing="1" w:after="100" w:afterAutospacing="1"/>
    </w:pPr>
    <w:rPr>
      <w:lang w:val="fr-CH" w:eastAsia="fr-CH"/>
    </w:rPr>
  </w:style>
  <w:style w:type="paragraph" w:styleId="Sansinterligne">
    <w:name w:val="No Spacing"/>
    <w:uiPriority w:val="1"/>
    <w:qFormat/>
    <w:rsid w:val="003931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Julien Dubuis</dc:creator>
  <cp:lastModifiedBy>DUBUIS Julien</cp:lastModifiedBy>
  <cp:revision>47</cp:revision>
  <dcterms:created xsi:type="dcterms:W3CDTF">2023-08-27T12:41:00Z</dcterms:created>
  <dcterms:modified xsi:type="dcterms:W3CDTF">2023-11-30T20:35:00Z</dcterms:modified>
</cp:coreProperties>
</file>